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06" w:rsidRDefault="00977D06"/>
    <w:tbl>
      <w:tblPr>
        <w:tblW w:w="9757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2254"/>
        <w:gridCol w:w="2547"/>
        <w:gridCol w:w="3038"/>
      </w:tblGrid>
      <w:tr w:rsidR="00F74A6A" w:rsidRPr="00801E8C" w:rsidTr="00B55806">
        <w:trPr>
          <w:trHeight w:val="534"/>
          <w:jc w:val="center"/>
        </w:trPr>
        <w:tc>
          <w:tcPr>
            <w:tcW w:w="9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A6A" w:rsidRPr="00801E8C" w:rsidRDefault="00F74A6A" w:rsidP="00B5580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801E8C">
              <w:rPr>
                <w:rFonts w:ascii="標楷體" w:eastAsia="標楷體" w:hAnsi="標楷體" w:hint="eastAsia"/>
                <w:sz w:val="36"/>
                <w:szCs w:val="36"/>
              </w:rPr>
              <w:t>中央機關公務員工國內出差旅費報支數額表</w:t>
            </w:r>
          </w:p>
        </w:tc>
      </w:tr>
      <w:tr w:rsidR="00F74A6A" w:rsidRPr="00801E8C" w:rsidTr="00B55806">
        <w:trPr>
          <w:trHeight w:val="538"/>
          <w:jc w:val="center"/>
        </w:trPr>
        <w:tc>
          <w:tcPr>
            <w:tcW w:w="97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74A6A" w:rsidRPr="00801E8C" w:rsidRDefault="00F74A6A" w:rsidP="00B55806">
            <w:pPr>
              <w:spacing w:line="320" w:lineRule="exact"/>
              <w:ind w:leftChars="-35" w:left="-84" w:firstLine="2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1E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</w:t>
            </w:r>
            <w:r w:rsidRPr="00801E8C">
              <w:rPr>
                <w:rFonts w:ascii="標楷體" w:eastAsia="標楷體" w:hAnsi="標楷體" w:hint="eastAsia"/>
                <w:sz w:val="28"/>
                <w:szCs w:val="28"/>
              </w:rPr>
              <w:t xml:space="preserve"> 單位：</w:t>
            </w:r>
            <w:r w:rsidRPr="00801E8C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新臺幣</w:t>
            </w:r>
            <w:r w:rsidRPr="00801E8C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F74A6A" w:rsidRPr="00801E8C" w:rsidTr="00B55806">
        <w:trPr>
          <w:trHeight w:val="1765"/>
          <w:jc w:val="center"/>
        </w:trPr>
        <w:tc>
          <w:tcPr>
            <w:tcW w:w="19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6A" w:rsidRPr="00801E8C" w:rsidRDefault="00F74A6A" w:rsidP="00B55806">
            <w:pPr>
              <w:pStyle w:val="a3"/>
              <w:spacing w:line="480" w:lineRule="exact"/>
              <w:ind w:left="560" w:hanging="560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F5E78D" wp14:editId="18C1066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13970</wp:posOffset>
                      </wp:positionV>
                      <wp:extent cx="1201420" cy="1111885"/>
                      <wp:effectExtent l="13970" t="11430" r="13335" b="1016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1420" cy="11118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.1pt" to="89.8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"/>
                  </w:pict>
                </mc:Fallback>
              </mc:AlternateContent>
            </w:r>
            <w:r w:rsidRPr="00801E8C">
              <w:rPr>
                <w:rFonts w:hAnsi="標楷體" w:hint="eastAsia"/>
                <w:sz w:val="28"/>
                <w:szCs w:val="28"/>
              </w:rPr>
              <w:t xml:space="preserve">     職 </w:t>
            </w:r>
            <w:proofErr w:type="gramStart"/>
            <w:r w:rsidRPr="00801E8C">
              <w:rPr>
                <w:rFonts w:hAnsi="標楷體" w:hint="eastAsia"/>
                <w:sz w:val="28"/>
                <w:szCs w:val="28"/>
              </w:rPr>
              <w:t>務</w:t>
            </w:r>
            <w:proofErr w:type="gramEnd"/>
          </w:p>
          <w:p w:rsidR="00F74A6A" w:rsidRPr="00801E8C" w:rsidRDefault="00F74A6A" w:rsidP="00B55806">
            <w:pPr>
              <w:spacing w:line="480" w:lineRule="exact"/>
              <w:ind w:leftChars="-35" w:left="-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1E8C">
              <w:rPr>
                <w:rFonts w:hAnsi="標楷體" w:hint="eastAsia"/>
                <w:sz w:val="28"/>
                <w:szCs w:val="28"/>
              </w:rPr>
              <w:t xml:space="preserve">　</w:t>
            </w:r>
            <w:r w:rsidRPr="00801E8C">
              <w:rPr>
                <w:rFonts w:hAnsi="標楷體" w:hint="eastAsia"/>
                <w:sz w:val="28"/>
                <w:szCs w:val="28"/>
              </w:rPr>
              <w:t xml:space="preserve">     </w:t>
            </w:r>
            <w:r w:rsidRPr="00801E8C">
              <w:rPr>
                <w:rFonts w:ascii="標楷體" w:eastAsia="標楷體" w:hAnsi="標楷體" w:hint="eastAsia"/>
                <w:sz w:val="28"/>
                <w:szCs w:val="28"/>
              </w:rPr>
              <w:t>等 級</w:t>
            </w:r>
          </w:p>
          <w:p w:rsidR="00F74A6A" w:rsidRPr="00801E8C" w:rsidRDefault="00F74A6A" w:rsidP="00B55806">
            <w:pPr>
              <w:pStyle w:val="a3"/>
              <w:spacing w:line="320" w:lineRule="exact"/>
              <w:ind w:left="560" w:hanging="560"/>
              <w:jc w:val="both"/>
              <w:rPr>
                <w:rFonts w:hAnsi="標楷體"/>
                <w:sz w:val="28"/>
                <w:szCs w:val="28"/>
              </w:rPr>
            </w:pPr>
          </w:p>
          <w:p w:rsidR="00F74A6A" w:rsidRPr="00801E8C" w:rsidRDefault="00F74A6A" w:rsidP="00B5580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1E8C">
              <w:rPr>
                <w:rFonts w:ascii="標楷體" w:eastAsia="標楷體" w:hAnsi="標楷體" w:hint="eastAsia"/>
                <w:sz w:val="28"/>
                <w:szCs w:val="28"/>
              </w:rPr>
              <w:t>費 別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6A" w:rsidRPr="00801E8C" w:rsidRDefault="00F74A6A" w:rsidP="00B55806">
            <w:pPr>
              <w:spacing w:line="320" w:lineRule="exact"/>
              <w:ind w:leftChars="-35" w:lef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E8C">
              <w:rPr>
                <w:rFonts w:ascii="標楷體" w:eastAsia="標楷體" w:hAnsi="標楷體" w:hint="eastAsia"/>
                <w:sz w:val="28"/>
                <w:szCs w:val="28"/>
              </w:rPr>
              <w:t>特任級人員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6A" w:rsidRPr="00801E8C" w:rsidRDefault="00F74A6A" w:rsidP="00B55806">
            <w:pPr>
              <w:spacing w:line="480" w:lineRule="exact"/>
              <w:ind w:leftChars="-35" w:lef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E8C">
              <w:rPr>
                <w:rFonts w:ascii="標楷體" w:eastAsia="標楷體" w:hAnsi="標楷體" w:hint="eastAsia"/>
                <w:sz w:val="28"/>
                <w:szCs w:val="28"/>
              </w:rPr>
              <w:t>簡任級人員</w:t>
            </w:r>
          </w:p>
          <w:p w:rsidR="00F74A6A" w:rsidRPr="00801E8C" w:rsidRDefault="00F74A6A" w:rsidP="00B55806">
            <w:pPr>
              <w:spacing w:line="480" w:lineRule="exact"/>
              <w:ind w:rightChars="-22" w:right="-5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01E8C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801E8C">
              <w:rPr>
                <w:rFonts w:ascii="標楷體" w:eastAsia="標楷體" w:hAnsi="標楷體" w:hint="eastAsia"/>
                <w:sz w:val="28"/>
                <w:szCs w:val="28"/>
              </w:rPr>
              <w:t>第十至十四職等</w:t>
            </w:r>
          </w:p>
          <w:p w:rsidR="00F74A6A" w:rsidRPr="00801E8C" w:rsidRDefault="00F74A6A" w:rsidP="00B55806">
            <w:pPr>
              <w:spacing w:line="480" w:lineRule="exact"/>
              <w:ind w:leftChars="-27" w:left="-65" w:rightChars="-22" w:right="-53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01E8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01E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薦任第九職等人員</w:t>
            </w:r>
          </w:p>
          <w:p w:rsidR="00F74A6A" w:rsidRPr="00801E8C" w:rsidRDefault="00F74A6A" w:rsidP="00B55806">
            <w:pPr>
              <w:spacing w:line="480" w:lineRule="exact"/>
              <w:ind w:leftChars="-27" w:left="-65" w:rightChars="-22" w:right="-5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E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晉</w:t>
            </w:r>
            <w:proofErr w:type="gramStart"/>
            <w:r w:rsidRPr="00801E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支年功俸</w:t>
            </w:r>
            <w:r w:rsidRPr="00801E8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6A" w:rsidRPr="00801E8C" w:rsidRDefault="00F74A6A" w:rsidP="00B55806">
            <w:pPr>
              <w:spacing w:line="480" w:lineRule="exact"/>
              <w:ind w:leftChars="-35" w:lef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E8C">
              <w:rPr>
                <w:rFonts w:ascii="標楷體" w:eastAsia="標楷體" w:hAnsi="標楷體" w:hint="eastAsia"/>
                <w:sz w:val="28"/>
                <w:szCs w:val="28"/>
              </w:rPr>
              <w:t>薦任級以下人員</w:t>
            </w:r>
          </w:p>
          <w:p w:rsidR="00F74A6A" w:rsidRPr="00801E8C" w:rsidRDefault="00F74A6A" w:rsidP="00B55806">
            <w:pPr>
              <w:pStyle w:val="a3"/>
              <w:spacing w:line="480" w:lineRule="exact"/>
              <w:ind w:left="0" w:firstLineChars="0" w:firstLine="0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 w:rsidRPr="00801E8C">
              <w:rPr>
                <w:rFonts w:hAnsi="標楷體" w:hint="eastAsia"/>
                <w:sz w:val="28"/>
                <w:szCs w:val="28"/>
              </w:rPr>
              <w:t>（</w:t>
            </w:r>
            <w:proofErr w:type="gramEnd"/>
            <w:r w:rsidRPr="00801E8C">
              <w:rPr>
                <w:rFonts w:hAnsi="標楷體" w:hint="eastAsia"/>
                <w:sz w:val="28"/>
                <w:szCs w:val="28"/>
              </w:rPr>
              <w:t>九職等以下包括雇員</w:t>
            </w:r>
          </w:p>
          <w:p w:rsidR="00F74A6A" w:rsidRPr="00801E8C" w:rsidRDefault="00F74A6A" w:rsidP="00B55806">
            <w:pPr>
              <w:pStyle w:val="a3"/>
              <w:spacing w:line="480" w:lineRule="exact"/>
              <w:ind w:left="0" w:firstLineChars="0" w:firstLine="0"/>
              <w:jc w:val="center"/>
              <w:rPr>
                <w:rFonts w:hAnsi="標楷體"/>
                <w:sz w:val="28"/>
                <w:szCs w:val="28"/>
              </w:rPr>
            </w:pPr>
            <w:r w:rsidRPr="00801E8C">
              <w:rPr>
                <w:rFonts w:hint="eastAsia"/>
                <w:sz w:val="28"/>
                <w:szCs w:val="28"/>
              </w:rPr>
              <w:t>、技工、</w:t>
            </w:r>
            <w:r w:rsidRPr="00801E8C">
              <w:rPr>
                <w:rFonts w:hint="eastAsia"/>
                <w:color w:val="000000"/>
                <w:sz w:val="28"/>
                <w:szCs w:val="28"/>
                <w:u w:val="single"/>
              </w:rPr>
              <w:t>駕駛及</w:t>
            </w:r>
            <w:r w:rsidRPr="00801E8C">
              <w:rPr>
                <w:rFonts w:hint="eastAsia"/>
                <w:sz w:val="28"/>
                <w:szCs w:val="28"/>
              </w:rPr>
              <w:t>工友</w:t>
            </w:r>
            <w:proofErr w:type="gramStart"/>
            <w:r w:rsidRPr="00801E8C">
              <w:rPr>
                <w:rFonts w:hint="eastAsia"/>
                <w:sz w:val="28"/>
                <w:szCs w:val="28"/>
              </w:rPr>
              <w:t>）</w:t>
            </w:r>
            <w:proofErr w:type="gramEnd"/>
          </w:p>
        </w:tc>
      </w:tr>
      <w:tr w:rsidR="00F74A6A" w:rsidRPr="00801E8C" w:rsidTr="00B55806">
        <w:trPr>
          <w:trHeight w:val="1766"/>
          <w:jc w:val="center"/>
        </w:trPr>
        <w:tc>
          <w:tcPr>
            <w:tcW w:w="19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6A" w:rsidRPr="00801E8C" w:rsidRDefault="00F74A6A" w:rsidP="00B55806">
            <w:pPr>
              <w:spacing w:line="320" w:lineRule="atLeas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E8C">
              <w:rPr>
                <w:rFonts w:ascii="標楷體" w:eastAsia="標楷體" w:hAnsi="標楷體" w:hint="eastAsia"/>
                <w:sz w:val="28"/>
                <w:szCs w:val="28"/>
              </w:rPr>
              <w:t>交 通 費</w:t>
            </w:r>
          </w:p>
        </w:tc>
        <w:tc>
          <w:tcPr>
            <w:tcW w:w="78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6A" w:rsidRPr="00801E8C" w:rsidRDefault="00F74A6A" w:rsidP="00B55806">
            <w:pPr>
              <w:spacing w:line="480" w:lineRule="exact"/>
              <w:ind w:leftChars="2" w:left="5" w:firstLineChars="9" w:firstLine="25"/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  <w:u w:val="single"/>
              </w:rPr>
            </w:pPr>
            <w:r w:rsidRPr="00801E8C">
              <w:rPr>
                <w:rFonts w:ascii="標楷體" w:eastAsia="標楷體" w:hAnsi="標楷體" w:hint="eastAsia"/>
                <w:sz w:val="28"/>
                <w:szCs w:val="28"/>
              </w:rPr>
              <w:t>搭乘飛機</w:t>
            </w:r>
            <w:r w:rsidRPr="00801E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、</w:t>
            </w:r>
            <w:r w:rsidRPr="00801E8C">
              <w:rPr>
                <w:rFonts w:ascii="標楷體" w:eastAsia="標楷體" w:hAnsi="標楷體" w:hint="eastAsia"/>
                <w:sz w:val="28"/>
                <w:szCs w:val="28"/>
              </w:rPr>
              <w:t>高鐵</w:t>
            </w:r>
            <w:r w:rsidRPr="00801E8C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、船舶</w:t>
            </w:r>
            <w:r w:rsidRPr="00801E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</w:t>
            </w:r>
            <w:r w:rsidRPr="00801E8C">
              <w:rPr>
                <w:rFonts w:ascii="標楷體" w:eastAsia="標楷體" w:hAnsi="標楷體" w:hint="eastAsia"/>
                <w:sz w:val="28"/>
                <w:szCs w:val="28"/>
              </w:rPr>
              <w:t>，部會及相當部會之</w:t>
            </w:r>
            <w:r w:rsidRPr="00801E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首長、副首長得乘</w:t>
            </w:r>
            <w:r w:rsidRPr="00801E8C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坐</w:t>
            </w:r>
            <w:r w:rsidRPr="00801E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商務艙（車廂</w:t>
            </w:r>
            <w:r w:rsidRPr="00801E8C">
              <w:rPr>
                <w:rFonts w:ascii="標楷體" w:eastAsia="標楷體" w:hAnsi="標楷體" w:hint="eastAsia"/>
                <w:sz w:val="28"/>
                <w:szCs w:val="28"/>
              </w:rPr>
              <w:t>）或相同之座（艙）位，其餘人員乘</w:t>
            </w:r>
            <w:r w:rsidRPr="00801E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坐</w:t>
            </w:r>
            <w:r w:rsidRPr="00801E8C">
              <w:rPr>
                <w:rFonts w:ascii="標楷體" w:eastAsia="標楷體" w:hAnsi="標楷體" w:hint="eastAsia"/>
                <w:sz w:val="28"/>
                <w:szCs w:val="28"/>
              </w:rPr>
              <w:t>經濟（標準）座（艙、車）位，</w:t>
            </w:r>
            <w:proofErr w:type="gramStart"/>
            <w:r w:rsidRPr="00801E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並均應檢</w:t>
            </w:r>
            <w:proofErr w:type="gramEnd"/>
            <w:r w:rsidRPr="00801E8C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附票根或購票證明文件，搭乘飛機者並須檢附登機證存根，</w:t>
            </w:r>
            <w:proofErr w:type="gramStart"/>
            <w:r w:rsidRPr="00801E8C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覈</w:t>
            </w:r>
            <w:proofErr w:type="gramEnd"/>
            <w:r w:rsidRPr="00801E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</w:t>
            </w:r>
            <w:r w:rsidRPr="00801E8C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報</w:t>
            </w:r>
            <w:r w:rsidRPr="00801E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支。其餘交通工具，不分等次</w:t>
            </w:r>
            <w:proofErr w:type="gramStart"/>
            <w:r w:rsidRPr="00801E8C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覈</w:t>
            </w:r>
            <w:proofErr w:type="gramEnd"/>
            <w:r w:rsidRPr="00801E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</w:t>
            </w:r>
            <w:r w:rsidRPr="00801E8C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報</w:t>
            </w:r>
            <w:r w:rsidRPr="00801E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支。</w:t>
            </w:r>
          </w:p>
        </w:tc>
      </w:tr>
      <w:tr w:rsidR="00F74A6A" w:rsidRPr="00801E8C" w:rsidTr="00B55806">
        <w:trPr>
          <w:trHeight w:val="1327"/>
          <w:jc w:val="center"/>
        </w:trPr>
        <w:tc>
          <w:tcPr>
            <w:tcW w:w="19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4A6A" w:rsidRPr="00801E8C" w:rsidRDefault="00F74A6A" w:rsidP="00B55806">
            <w:pPr>
              <w:spacing w:line="480" w:lineRule="exact"/>
              <w:ind w:leftChars="-35" w:left="-8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801E8C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住 </w:t>
            </w:r>
            <w:r w:rsidRPr="00801E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宿 費</w:t>
            </w:r>
          </w:p>
          <w:p w:rsidR="00F74A6A" w:rsidRPr="00801E8C" w:rsidRDefault="00F74A6A" w:rsidP="00B55806">
            <w:pPr>
              <w:spacing w:line="480" w:lineRule="exact"/>
              <w:ind w:leftChars="-35" w:left="-84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  <w:u w:val="single"/>
              </w:rPr>
            </w:pPr>
            <w:r w:rsidRPr="00801E8C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每日上限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6A" w:rsidRPr="00801E8C" w:rsidRDefault="00F74A6A" w:rsidP="00B55806">
            <w:pPr>
              <w:pStyle w:val="a3"/>
              <w:spacing w:line="400" w:lineRule="exact"/>
              <w:ind w:left="560" w:hanging="560"/>
              <w:jc w:val="center"/>
              <w:rPr>
                <w:rFonts w:hAnsi="標楷體"/>
                <w:strike/>
                <w:color w:val="000000"/>
                <w:sz w:val="28"/>
                <w:szCs w:val="28"/>
              </w:rPr>
            </w:pPr>
            <w:r w:rsidRPr="00801E8C">
              <w:rPr>
                <w:rFonts w:hAnsi="標楷體"/>
                <w:color w:val="000000"/>
                <w:sz w:val="28"/>
                <w:szCs w:val="28"/>
                <w:u w:val="single"/>
              </w:rPr>
              <w:t>2,200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6A" w:rsidRPr="00801E8C" w:rsidRDefault="00F74A6A" w:rsidP="00B55806">
            <w:pPr>
              <w:pStyle w:val="a3"/>
              <w:spacing w:line="400" w:lineRule="exact"/>
              <w:ind w:left="560" w:hanging="560"/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801E8C">
              <w:rPr>
                <w:rFonts w:hAnsi="標楷體"/>
                <w:color w:val="000000"/>
                <w:sz w:val="28"/>
                <w:szCs w:val="28"/>
                <w:u w:val="single"/>
              </w:rPr>
              <w:t>1,800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6A" w:rsidRPr="00801E8C" w:rsidRDefault="00F74A6A" w:rsidP="00B55806">
            <w:pPr>
              <w:pStyle w:val="a3"/>
              <w:spacing w:line="400" w:lineRule="exact"/>
              <w:ind w:left="560" w:hanging="560"/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801E8C">
              <w:rPr>
                <w:rFonts w:hAnsi="標楷體"/>
                <w:color w:val="000000"/>
                <w:sz w:val="28"/>
                <w:szCs w:val="28"/>
                <w:u w:val="single"/>
              </w:rPr>
              <w:t>1,600</w:t>
            </w:r>
          </w:p>
        </w:tc>
      </w:tr>
      <w:tr w:rsidR="00F74A6A" w:rsidRPr="00801E8C" w:rsidTr="00B55806">
        <w:trPr>
          <w:trHeight w:val="704"/>
          <w:jc w:val="center"/>
        </w:trPr>
        <w:tc>
          <w:tcPr>
            <w:tcW w:w="19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6A" w:rsidRPr="00801E8C" w:rsidRDefault="00F74A6A" w:rsidP="00B55806">
            <w:pPr>
              <w:spacing w:line="48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78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6A" w:rsidRPr="00801E8C" w:rsidRDefault="00F74A6A" w:rsidP="00B55806">
            <w:pPr>
              <w:spacing w:line="480" w:lineRule="exact"/>
              <w:ind w:left="560" w:hangingChars="200" w:hanging="56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01E8C">
              <w:rPr>
                <w:rFonts w:ascii="標楷體" w:eastAsia="標楷體" w:hAnsi="標楷體" w:hint="eastAsia"/>
                <w:sz w:val="28"/>
                <w:szCs w:val="28"/>
              </w:rPr>
              <w:t>檢據</w:t>
            </w:r>
            <w:proofErr w:type="gramStart"/>
            <w:r w:rsidRPr="00801E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覈</w:t>
            </w:r>
            <w:proofErr w:type="gramEnd"/>
            <w:r w:rsidRPr="00801E8C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  <w:r w:rsidRPr="00801E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報</w:t>
            </w:r>
            <w:r w:rsidRPr="00801E8C">
              <w:rPr>
                <w:rFonts w:ascii="標楷體" w:eastAsia="標楷體" w:hAnsi="標楷體" w:hint="eastAsia"/>
                <w:sz w:val="28"/>
                <w:szCs w:val="28"/>
              </w:rPr>
              <w:t>支。</w:t>
            </w:r>
          </w:p>
        </w:tc>
      </w:tr>
      <w:tr w:rsidR="00F74A6A" w:rsidRPr="00801E8C" w:rsidTr="00B55806">
        <w:trPr>
          <w:trHeight w:val="1766"/>
          <w:jc w:val="center"/>
        </w:trPr>
        <w:tc>
          <w:tcPr>
            <w:tcW w:w="19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6A" w:rsidRPr="00801E8C" w:rsidRDefault="00F74A6A" w:rsidP="00B55806">
            <w:pPr>
              <w:spacing w:line="480" w:lineRule="exact"/>
              <w:ind w:leftChars="-35" w:left="-8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801E8C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雜   費</w:t>
            </w:r>
          </w:p>
          <w:p w:rsidR="00F74A6A" w:rsidRPr="00801E8C" w:rsidRDefault="00F74A6A" w:rsidP="00B55806">
            <w:pPr>
              <w:spacing w:line="480" w:lineRule="exact"/>
              <w:ind w:leftChars="-35" w:left="-84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  <w:u w:val="single"/>
              </w:rPr>
            </w:pPr>
            <w:r w:rsidRPr="00801E8C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每   日</w:t>
            </w:r>
          </w:p>
        </w:tc>
        <w:tc>
          <w:tcPr>
            <w:tcW w:w="78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6A" w:rsidRPr="00801E8C" w:rsidRDefault="00F74A6A" w:rsidP="00B55806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01E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4</w:t>
            </w:r>
            <w:r w:rsidRPr="00801E8C"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</w:p>
        </w:tc>
      </w:tr>
      <w:tr w:rsidR="00F74A6A" w:rsidRPr="00801E8C" w:rsidTr="00B55806">
        <w:trPr>
          <w:trHeight w:val="710"/>
          <w:jc w:val="center"/>
        </w:trPr>
        <w:tc>
          <w:tcPr>
            <w:tcW w:w="97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A6A" w:rsidRPr="00801E8C" w:rsidRDefault="00F74A6A" w:rsidP="00B55806">
            <w:pPr>
              <w:spacing w:line="480" w:lineRule="exact"/>
              <w:ind w:left="848" w:hangingChars="303" w:hanging="84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801E8C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備註：</w:t>
            </w:r>
          </w:p>
          <w:p w:rsidR="00F74A6A" w:rsidRPr="00CB70DC" w:rsidRDefault="00F74A6A" w:rsidP="00CB70DC">
            <w:pPr>
              <w:pStyle w:val="a5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  <w:lang w:eastAsia="zh-Hans"/>
              </w:rPr>
            </w:pPr>
            <w:r w:rsidRPr="00CB70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約</w:t>
            </w:r>
            <w:r w:rsidRPr="00CB70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  <w:lang w:eastAsia="zh-Hans"/>
              </w:rPr>
              <w:t>聘</w:t>
            </w:r>
            <w:r w:rsidRPr="00CB70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（</w:t>
            </w:r>
            <w:proofErr w:type="gramStart"/>
            <w:r w:rsidRPr="00CB70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僱</w:t>
            </w:r>
            <w:proofErr w:type="gramEnd"/>
            <w:r w:rsidRPr="00CB70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）人員依其原定</w:t>
            </w:r>
            <w:proofErr w:type="gramStart"/>
            <w:r w:rsidRPr="00CB70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職等</w:t>
            </w:r>
            <w:r w:rsidRPr="00CB70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  <w:lang w:eastAsia="zh-Hans"/>
              </w:rPr>
              <w:t>按</w:t>
            </w:r>
            <w:r w:rsidRPr="00CB70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本</w:t>
            </w:r>
            <w:proofErr w:type="gramEnd"/>
            <w:r w:rsidRPr="00CB70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  <w:lang w:eastAsia="zh-Hans"/>
              </w:rPr>
              <w:t>表</w:t>
            </w:r>
            <w:r w:rsidRPr="00CB70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分等數額報支</w:t>
            </w:r>
            <w:r w:rsidRPr="00CB70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  <w:lang w:eastAsia="zh-Hans"/>
              </w:rPr>
              <w:t>。</w:t>
            </w:r>
          </w:p>
          <w:p w:rsidR="00CB70DC" w:rsidRPr="00CB70DC" w:rsidRDefault="00CB70DC" w:rsidP="00CB70DC">
            <w:pPr>
              <w:pStyle w:val="a5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CB70DC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本要點修正生效後，出差期間跨越新、舊規定者，其於舊規定出差期間適用舊規定，於新規定出差期間適用新規定。</w:t>
            </w:r>
          </w:p>
        </w:tc>
      </w:tr>
    </w:tbl>
    <w:p w:rsidR="00F74A6A" w:rsidRPr="00F74A6A" w:rsidRDefault="00F74A6A"/>
    <w:p w:rsidR="00F74A6A" w:rsidRDefault="00F74A6A"/>
    <w:p w:rsidR="00F74A6A" w:rsidRPr="00F74A6A" w:rsidRDefault="00F74A6A"/>
    <w:sectPr w:rsidR="00F74A6A" w:rsidRPr="00F74A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D68F0"/>
    <w:multiLevelType w:val="hybridMultilevel"/>
    <w:tmpl w:val="7266358A"/>
    <w:lvl w:ilvl="0" w:tplc="DE1A2E3E">
      <w:start w:val="1"/>
      <w:numFmt w:val="taiwaneseCountingThousand"/>
      <w:lvlText w:val="%1、"/>
      <w:lvlJc w:val="left"/>
      <w:pPr>
        <w:ind w:left="12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ind w:left="482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6A"/>
    <w:rsid w:val="00977D06"/>
    <w:rsid w:val="00CB70DC"/>
    <w:rsid w:val="00F7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4A6A"/>
    <w:pPr>
      <w:ind w:left="640" w:hangingChars="200" w:hanging="640"/>
    </w:pPr>
    <w:rPr>
      <w:rFonts w:ascii="標楷體" w:eastAsia="標楷體"/>
      <w:sz w:val="32"/>
    </w:rPr>
  </w:style>
  <w:style w:type="character" w:customStyle="1" w:styleId="a4">
    <w:name w:val="本文縮排 字元"/>
    <w:basedOn w:val="a0"/>
    <w:link w:val="a3"/>
    <w:rsid w:val="00F74A6A"/>
    <w:rPr>
      <w:rFonts w:ascii="標楷體" w:eastAsia="標楷體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CB70D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4A6A"/>
    <w:pPr>
      <w:ind w:left="640" w:hangingChars="200" w:hanging="640"/>
    </w:pPr>
    <w:rPr>
      <w:rFonts w:ascii="標楷體" w:eastAsia="標楷體"/>
      <w:sz w:val="32"/>
    </w:rPr>
  </w:style>
  <w:style w:type="character" w:customStyle="1" w:styleId="a4">
    <w:name w:val="本文縮排 字元"/>
    <w:basedOn w:val="a0"/>
    <w:link w:val="a3"/>
    <w:rsid w:val="00F74A6A"/>
    <w:rPr>
      <w:rFonts w:ascii="標楷體" w:eastAsia="標楷體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CB70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>臺中第一高級中學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2014-07-14T02:40:00Z</dcterms:created>
  <dcterms:modified xsi:type="dcterms:W3CDTF">2014-07-14T05:43:00Z</dcterms:modified>
</cp:coreProperties>
</file>